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33" w:rsidRDefault="00D92633" w:rsidP="001D7B5E">
      <w:pPr>
        <w:tabs>
          <w:tab w:val="left" w:pos="5972"/>
          <w:tab w:val="left" w:pos="7172"/>
        </w:tabs>
        <w:ind w:right="105"/>
        <w:jc w:val="center"/>
        <w:rPr>
          <w:sz w:val="24"/>
        </w:rPr>
      </w:pPr>
    </w:p>
    <w:p w:rsidR="00D92633" w:rsidRDefault="00D92633" w:rsidP="001D7B5E">
      <w:pPr>
        <w:tabs>
          <w:tab w:val="left" w:pos="5972"/>
          <w:tab w:val="left" w:pos="7172"/>
        </w:tabs>
        <w:ind w:right="105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63710B6" wp14:editId="6F1253CC">
                <wp:extent cx="302260" cy="302260"/>
                <wp:effectExtent l="0" t="0" r="0" b="0"/>
                <wp:docPr id="1" name="AutoShape 1" descr="blob:https://web.whatsapp.com/f6088287-ff29-4a55-a446-2ba06caaeb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f6088287-ff29-4a55-a446-2ba06caaebd0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Dda493dAgAAAgYAAA4AAAAAAAAAAAAAAAAALgIAAGRy&#10;cy9lMm9Eb2MueG1sUEsBAi0AFAAGAAgAAAAhAAKdVXj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D92633" w:rsidRDefault="00D92633" w:rsidP="001D7B5E">
      <w:pPr>
        <w:tabs>
          <w:tab w:val="left" w:pos="5972"/>
          <w:tab w:val="left" w:pos="7172"/>
        </w:tabs>
        <w:ind w:right="105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76950" cy="9051884"/>
            <wp:effectExtent l="0" t="0" r="0" b="0"/>
            <wp:docPr id="3" name="Рисунок 3" descr="C:\Users\Icl\Desktop\ЭКОЛОГИЯ\экология 25-26\55c0f912-3db2-4325-88b9-6d593d4a17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ЭКОЛОГИЯ\экология 25-26\55c0f912-3db2-4325-88b9-6d593d4a17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5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F3" w:rsidRPr="00F864E7" w:rsidRDefault="00D92633" w:rsidP="00F864E7">
      <w:pPr>
        <w:tabs>
          <w:tab w:val="left" w:pos="5972"/>
          <w:tab w:val="left" w:pos="7172"/>
        </w:tabs>
        <w:ind w:right="105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A28FD5" wp14:editId="3474C8DA">
                <wp:extent cx="302260" cy="302260"/>
                <wp:effectExtent l="0" t="0" r="0" b="0"/>
                <wp:docPr id="2" name="AutoShape 2" descr="blob:https://web.whatsapp.com/55c0f912-3db2-4325-88b9-6d593d4a17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55c0f912-3db2-4325-88b9-6d593d4a17a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Jmm5x5AIAAAI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D7B5E" w:rsidRPr="001D7B5E" w:rsidRDefault="001D7B5E" w:rsidP="00BC51F3">
      <w:pPr>
        <w:pStyle w:val="1"/>
        <w:tabs>
          <w:tab w:val="left" w:pos="674"/>
        </w:tabs>
        <w:spacing w:before="77"/>
        <w:ind w:left="0" w:firstLine="0"/>
        <w:jc w:val="left"/>
        <w:rPr>
          <w:sz w:val="24"/>
          <w:szCs w:val="24"/>
        </w:rPr>
      </w:pPr>
    </w:p>
    <w:p w:rsidR="00310570" w:rsidRPr="00F864E7" w:rsidRDefault="00F864E7" w:rsidP="00F864E7">
      <w:pPr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3.10 </w:t>
      </w:r>
      <w:r w:rsidR="00310570" w:rsidRPr="00F864E7">
        <w:rPr>
          <w:sz w:val="24"/>
          <w:szCs w:val="24"/>
        </w:rPr>
        <w:t>Организация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освещения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работы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учреждения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в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рамках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международной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программы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«Эко-школы/Зелёный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флаг»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средствами</w:t>
      </w:r>
      <w:r w:rsidR="00310570" w:rsidRPr="00F864E7">
        <w:rPr>
          <w:spacing w:val="1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массовой</w:t>
      </w:r>
      <w:r w:rsidR="00310570" w:rsidRPr="00F864E7">
        <w:rPr>
          <w:spacing w:val="-2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информации</w:t>
      </w:r>
      <w:r w:rsidR="00310570" w:rsidRPr="00F864E7">
        <w:rPr>
          <w:spacing w:val="-2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и</w:t>
      </w:r>
      <w:r w:rsidR="00310570" w:rsidRPr="00F864E7">
        <w:rPr>
          <w:spacing w:val="-2"/>
          <w:sz w:val="24"/>
          <w:szCs w:val="24"/>
        </w:rPr>
        <w:t xml:space="preserve"> </w:t>
      </w:r>
      <w:r w:rsidR="00310570" w:rsidRPr="00F864E7">
        <w:rPr>
          <w:sz w:val="24"/>
          <w:szCs w:val="24"/>
        </w:rPr>
        <w:t>через</w:t>
      </w:r>
      <w:r w:rsidR="00310570" w:rsidRPr="00F864E7">
        <w:rPr>
          <w:spacing w:val="-2"/>
          <w:sz w:val="24"/>
          <w:szCs w:val="24"/>
        </w:rPr>
        <w:t xml:space="preserve"> </w:t>
      </w:r>
      <w:proofErr w:type="spellStart"/>
      <w:r w:rsidR="00310570" w:rsidRPr="00F864E7">
        <w:rPr>
          <w:sz w:val="24"/>
          <w:szCs w:val="24"/>
        </w:rPr>
        <w:t>интернет-ресурсы</w:t>
      </w:r>
      <w:proofErr w:type="spellEnd"/>
      <w:r w:rsidR="00310570" w:rsidRPr="00F864E7">
        <w:rPr>
          <w:sz w:val="24"/>
          <w:szCs w:val="24"/>
        </w:rPr>
        <w:t>.</w:t>
      </w:r>
    </w:p>
    <w:p w:rsidR="00310570" w:rsidRPr="00F864E7" w:rsidRDefault="00310570" w:rsidP="00F864E7">
      <w:pPr>
        <w:pStyle w:val="a5"/>
        <w:numPr>
          <w:ilvl w:val="1"/>
          <w:numId w:val="3"/>
        </w:numPr>
        <w:ind w:right="111"/>
        <w:rPr>
          <w:sz w:val="24"/>
          <w:szCs w:val="24"/>
        </w:rPr>
      </w:pPr>
      <w:r w:rsidRPr="00F864E7">
        <w:rPr>
          <w:sz w:val="24"/>
          <w:szCs w:val="24"/>
        </w:rPr>
        <w:t>Организация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работы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по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формулировке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и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принятию</w:t>
      </w:r>
      <w:r w:rsidRPr="00F864E7">
        <w:rPr>
          <w:spacing w:val="-67"/>
          <w:sz w:val="24"/>
          <w:szCs w:val="24"/>
        </w:rPr>
        <w:t xml:space="preserve"> </w:t>
      </w:r>
      <w:r w:rsidRPr="00F864E7">
        <w:rPr>
          <w:sz w:val="24"/>
          <w:szCs w:val="24"/>
        </w:rPr>
        <w:t>экологического кодекса учреждения с учётом экологических кодексов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разных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групп,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стремления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образовательной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организации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в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целом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и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каждого его обитателя в отдельности улучшить состояние окружающей</w:t>
      </w:r>
      <w:r w:rsidRPr="00F864E7">
        <w:rPr>
          <w:spacing w:val="-67"/>
          <w:sz w:val="24"/>
          <w:szCs w:val="24"/>
        </w:rPr>
        <w:t xml:space="preserve"> </w:t>
      </w:r>
      <w:r w:rsidRPr="00F864E7">
        <w:rPr>
          <w:sz w:val="24"/>
          <w:szCs w:val="24"/>
        </w:rPr>
        <w:t>среды.</w:t>
      </w:r>
    </w:p>
    <w:p w:rsidR="00310570" w:rsidRPr="001D7B5E" w:rsidRDefault="00310570" w:rsidP="00F864E7">
      <w:pPr>
        <w:pStyle w:val="1"/>
        <w:numPr>
          <w:ilvl w:val="0"/>
          <w:numId w:val="4"/>
        </w:numPr>
        <w:tabs>
          <w:tab w:val="left" w:pos="823"/>
        </w:tabs>
        <w:jc w:val="left"/>
        <w:rPr>
          <w:sz w:val="24"/>
          <w:szCs w:val="24"/>
        </w:rPr>
      </w:pPr>
      <w:r w:rsidRPr="001D7B5E">
        <w:rPr>
          <w:sz w:val="24"/>
          <w:szCs w:val="24"/>
        </w:rPr>
        <w:t>Состав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</w:p>
    <w:p w:rsidR="00310570" w:rsidRPr="00F864E7" w:rsidRDefault="00310570" w:rsidP="00F864E7">
      <w:pPr>
        <w:pStyle w:val="a5"/>
        <w:numPr>
          <w:ilvl w:val="1"/>
          <w:numId w:val="5"/>
        </w:numPr>
        <w:ind w:right="118"/>
        <w:rPr>
          <w:sz w:val="24"/>
          <w:szCs w:val="24"/>
        </w:rPr>
      </w:pPr>
      <w:r w:rsidRPr="00F864E7">
        <w:rPr>
          <w:sz w:val="24"/>
          <w:szCs w:val="24"/>
        </w:rPr>
        <w:t xml:space="preserve">Кандидат в состав </w:t>
      </w:r>
      <w:proofErr w:type="gramStart"/>
      <w:r w:rsidRPr="00F864E7">
        <w:rPr>
          <w:sz w:val="24"/>
          <w:szCs w:val="24"/>
        </w:rPr>
        <w:t>Совета</w:t>
      </w:r>
      <w:proofErr w:type="gramEnd"/>
      <w:r w:rsidRPr="00F864E7">
        <w:rPr>
          <w:sz w:val="24"/>
          <w:szCs w:val="24"/>
        </w:rPr>
        <w:t xml:space="preserve"> может быть выдвинут инициативной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группой.</w:t>
      </w:r>
    </w:p>
    <w:p w:rsidR="00310570" w:rsidRPr="00F864E7" w:rsidRDefault="00310570" w:rsidP="00F864E7">
      <w:pPr>
        <w:pStyle w:val="a5"/>
        <w:numPr>
          <w:ilvl w:val="1"/>
          <w:numId w:val="5"/>
        </w:numPr>
        <w:ind w:right="118"/>
        <w:rPr>
          <w:sz w:val="24"/>
          <w:szCs w:val="24"/>
        </w:rPr>
      </w:pPr>
      <w:r w:rsidRPr="00F864E7">
        <w:rPr>
          <w:sz w:val="24"/>
          <w:szCs w:val="24"/>
        </w:rPr>
        <w:t>В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составе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Совета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дети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должны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составлять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не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менее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50%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от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общего</w:t>
      </w:r>
      <w:r w:rsidRPr="00F864E7">
        <w:rPr>
          <w:spacing w:val="-1"/>
          <w:sz w:val="24"/>
          <w:szCs w:val="24"/>
        </w:rPr>
        <w:t xml:space="preserve"> </w:t>
      </w:r>
      <w:r w:rsidRPr="00F864E7">
        <w:rPr>
          <w:sz w:val="24"/>
          <w:szCs w:val="24"/>
        </w:rPr>
        <w:t>количества.</w:t>
      </w:r>
    </w:p>
    <w:p w:rsidR="00310570" w:rsidRPr="001D7B5E" w:rsidRDefault="00310570" w:rsidP="00F864E7">
      <w:pPr>
        <w:pStyle w:val="a5"/>
        <w:numPr>
          <w:ilvl w:val="1"/>
          <w:numId w:val="5"/>
        </w:numPr>
        <w:ind w:left="0" w:right="113" w:firstLine="0"/>
        <w:rPr>
          <w:sz w:val="24"/>
          <w:szCs w:val="24"/>
        </w:rPr>
      </w:pPr>
      <w:r w:rsidRPr="001D7B5E">
        <w:rPr>
          <w:sz w:val="24"/>
          <w:szCs w:val="24"/>
        </w:rPr>
        <w:t>Любой участник образовательного процесса учреждения имеет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право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самостоятельно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выдвинуть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свою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кандидатуру</w:t>
      </w:r>
      <w:r w:rsidRPr="001D7B5E">
        <w:rPr>
          <w:spacing w:val="-4"/>
          <w:sz w:val="24"/>
          <w:szCs w:val="24"/>
        </w:rPr>
        <w:t xml:space="preserve"> </w:t>
      </w:r>
      <w:r w:rsidRPr="001D7B5E">
        <w:rPr>
          <w:sz w:val="24"/>
          <w:szCs w:val="24"/>
        </w:rPr>
        <w:t>в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состав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Совета.</w:t>
      </w:r>
    </w:p>
    <w:p w:rsidR="00310570" w:rsidRPr="001D7B5E" w:rsidRDefault="00310570" w:rsidP="00F864E7">
      <w:pPr>
        <w:pStyle w:val="a5"/>
        <w:numPr>
          <w:ilvl w:val="1"/>
          <w:numId w:val="5"/>
        </w:numPr>
        <w:ind w:left="0" w:right="104" w:firstLine="0"/>
        <w:rPr>
          <w:sz w:val="24"/>
          <w:szCs w:val="24"/>
        </w:rPr>
      </w:pPr>
      <w:r w:rsidRPr="001D7B5E">
        <w:rPr>
          <w:sz w:val="24"/>
          <w:szCs w:val="24"/>
        </w:rPr>
        <w:t>Кандидат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принимается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состав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открытым</w:t>
      </w:r>
      <w:r w:rsidRPr="001D7B5E">
        <w:rPr>
          <w:color w:val="006FBF"/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голосованием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всех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членов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Совета.</w:t>
      </w:r>
    </w:p>
    <w:p w:rsidR="00310570" w:rsidRPr="001D7B5E" w:rsidRDefault="00310570" w:rsidP="00F864E7">
      <w:pPr>
        <w:pStyle w:val="a5"/>
        <w:numPr>
          <w:ilvl w:val="1"/>
          <w:numId w:val="5"/>
        </w:numPr>
        <w:ind w:left="0" w:right="113" w:firstLine="0"/>
        <w:rPr>
          <w:sz w:val="24"/>
          <w:szCs w:val="24"/>
        </w:rPr>
      </w:pPr>
      <w:proofErr w:type="gramStart"/>
      <w:r w:rsidRPr="001D7B5E">
        <w:rPr>
          <w:sz w:val="24"/>
          <w:szCs w:val="24"/>
        </w:rPr>
        <w:t>В состав Совета входят сотрудники, администрация учреждения,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педагогические работники, служащие, технический персонал, родители</w:t>
      </w:r>
      <w:r w:rsidRPr="001D7B5E">
        <w:rPr>
          <w:spacing w:val="-67"/>
          <w:sz w:val="24"/>
          <w:szCs w:val="24"/>
        </w:rPr>
        <w:t xml:space="preserve"> </w:t>
      </w:r>
      <w:r w:rsidRPr="001D7B5E">
        <w:rPr>
          <w:sz w:val="24"/>
          <w:szCs w:val="24"/>
        </w:rPr>
        <w:t>(законные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представители),</w:t>
      </w:r>
      <w:r w:rsidRPr="001D7B5E">
        <w:rPr>
          <w:spacing w:val="-3"/>
          <w:sz w:val="24"/>
          <w:szCs w:val="24"/>
        </w:rPr>
        <w:t xml:space="preserve"> </w:t>
      </w:r>
      <w:r w:rsidRPr="001D7B5E">
        <w:rPr>
          <w:sz w:val="24"/>
          <w:szCs w:val="24"/>
        </w:rPr>
        <w:t xml:space="preserve">дети </w:t>
      </w:r>
      <w:r>
        <w:rPr>
          <w:sz w:val="24"/>
          <w:szCs w:val="24"/>
        </w:rPr>
        <w:t>(старшего</w:t>
      </w:r>
      <w:r w:rsidRPr="00310570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 w:rsidRPr="00310570">
        <w:rPr>
          <w:spacing w:val="-2"/>
          <w:sz w:val="24"/>
          <w:szCs w:val="24"/>
        </w:rPr>
        <w:t xml:space="preserve"> </w:t>
      </w:r>
      <w:r w:rsidRPr="00310570">
        <w:rPr>
          <w:sz w:val="24"/>
          <w:szCs w:val="24"/>
        </w:rPr>
        <w:t>возраста)</w:t>
      </w:r>
      <w:r w:rsidRPr="001D7B5E">
        <w:rPr>
          <w:sz w:val="24"/>
          <w:szCs w:val="24"/>
        </w:rPr>
        <w:t>.</w:t>
      </w:r>
      <w:proofErr w:type="gramEnd"/>
    </w:p>
    <w:p w:rsidR="00310570" w:rsidRPr="001D7B5E" w:rsidRDefault="00310570" w:rsidP="00F864E7">
      <w:pPr>
        <w:pStyle w:val="a5"/>
        <w:numPr>
          <w:ilvl w:val="1"/>
          <w:numId w:val="5"/>
        </w:numPr>
        <w:ind w:left="0" w:right="106" w:firstLine="0"/>
        <w:rPr>
          <w:sz w:val="24"/>
          <w:szCs w:val="24"/>
        </w:rPr>
      </w:pPr>
      <w:r w:rsidRPr="001D7B5E">
        <w:rPr>
          <w:sz w:val="24"/>
          <w:szCs w:val="24"/>
        </w:rPr>
        <w:t>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Совете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избираются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председатель</w:t>
      </w:r>
      <w:r w:rsidRPr="001D7B5E">
        <w:rPr>
          <w:spacing w:val="1"/>
          <w:sz w:val="24"/>
          <w:szCs w:val="24"/>
        </w:rPr>
        <w:t xml:space="preserve"> </w:t>
      </w:r>
      <w:r w:rsidRPr="00310570">
        <w:rPr>
          <w:sz w:val="24"/>
          <w:szCs w:val="24"/>
        </w:rPr>
        <w:t>и</w:t>
      </w:r>
      <w:r w:rsidRPr="0031057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секретарь</w:t>
      </w:r>
      <w:r w:rsidRPr="00310570">
        <w:rPr>
          <w:sz w:val="24"/>
          <w:szCs w:val="24"/>
        </w:rPr>
        <w:t xml:space="preserve"> </w:t>
      </w:r>
      <w:r w:rsidRPr="001D7B5E">
        <w:rPr>
          <w:sz w:val="24"/>
          <w:szCs w:val="24"/>
        </w:rPr>
        <w:t>открытым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голосованием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простым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большинством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голосов,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присутствующих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на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заседании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членов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Совета.</w:t>
      </w:r>
    </w:p>
    <w:p w:rsidR="00310570" w:rsidRPr="001D7B5E" w:rsidRDefault="00310570" w:rsidP="00F864E7">
      <w:pPr>
        <w:pStyle w:val="a5"/>
        <w:numPr>
          <w:ilvl w:val="1"/>
          <w:numId w:val="5"/>
        </w:numPr>
        <w:ind w:left="0" w:right="115" w:firstLine="0"/>
        <w:rPr>
          <w:sz w:val="24"/>
          <w:szCs w:val="24"/>
        </w:rPr>
      </w:pPr>
      <w:r w:rsidRPr="001D7B5E">
        <w:rPr>
          <w:sz w:val="24"/>
          <w:szCs w:val="24"/>
        </w:rPr>
        <w:t>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состав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могут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входить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представители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отделов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образования, коммерческих фирм и других организаций, выпускники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детского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сада.</w:t>
      </w:r>
    </w:p>
    <w:p w:rsidR="00310570" w:rsidRPr="001D7B5E" w:rsidRDefault="00310570" w:rsidP="00F864E7">
      <w:pPr>
        <w:pStyle w:val="1"/>
        <w:numPr>
          <w:ilvl w:val="0"/>
          <w:numId w:val="4"/>
        </w:numPr>
        <w:tabs>
          <w:tab w:val="left" w:pos="823"/>
        </w:tabs>
        <w:jc w:val="left"/>
        <w:rPr>
          <w:sz w:val="24"/>
          <w:szCs w:val="24"/>
        </w:rPr>
      </w:pPr>
      <w:r w:rsidRPr="001D7B5E">
        <w:rPr>
          <w:sz w:val="24"/>
          <w:szCs w:val="24"/>
        </w:rPr>
        <w:t>Организация</w:t>
      </w:r>
      <w:r w:rsidRPr="001D7B5E">
        <w:rPr>
          <w:spacing w:val="-7"/>
          <w:sz w:val="24"/>
          <w:szCs w:val="24"/>
        </w:rPr>
        <w:t xml:space="preserve"> </w:t>
      </w:r>
      <w:r w:rsidRPr="001D7B5E">
        <w:rPr>
          <w:sz w:val="24"/>
          <w:szCs w:val="24"/>
        </w:rPr>
        <w:t>и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порядок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работы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</w:p>
    <w:p w:rsidR="00310570" w:rsidRPr="00F864E7" w:rsidRDefault="00310570" w:rsidP="00F864E7">
      <w:pPr>
        <w:pStyle w:val="a5"/>
        <w:numPr>
          <w:ilvl w:val="1"/>
          <w:numId w:val="6"/>
        </w:numPr>
        <w:ind w:right="117"/>
        <w:rPr>
          <w:sz w:val="24"/>
          <w:szCs w:val="24"/>
        </w:rPr>
      </w:pPr>
      <w:r w:rsidRPr="00F864E7">
        <w:rPr>
          <w:sz w:val="24"/>
          <w:szCs w:val="24"/>
        </w:rPr>
        <w:t>Заседание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Совета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проводятся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по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необходимости,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но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не</w:t>
      </w:r>
      <w:r w:rsidRPr="00F864E7">
        <w:rPr>
          <w:spacing w:val="1"/>
          <w:sz w:val="24"/>
          <w:szCs w:val="24"/>
        </w:rPr>
        <w:t xml:space="preserve"> </w:t>
      </w:r>
      <w:r w:rsidRPr="00F864E7">
        <w:rPr>
          <w:sz w:val="24"/>
          <w:szCs w:val="24"/>
        </w:rPr>
        <w:t>реже</w:t>
      </w:r>
      <w:r w:rsidRPr="00F864E7">
        <w:rPr>
          <w:spacing w:val="1"/>
          <w:sz w:val="24"/>
          <w:szCs w:val="24"/>
        </w:rPr>
        <w:t xml:space="preserve"> </w:t>
      </w:r>
      <w:r w:rsidR="00942FD4" w:rsidRPr="00F864E7">
        <w:rPr>
          <w:sz w:val="24"/>
          <w:szCs w:val="24"/>
        </w:rPr>
        <w:t>двух</w:t>
      </w:r>
      <w:r w:rsidRPr="00F864E7">
        <w:rPr>
          <w:spacing w:val="-1"/>
          <w:sz w:val="24"/>
          <w:szCs w:val="24"/>
        </w:rPr>
        <w:t xml:space="preserve"> </w:t>
      </w:r>
      <w:r w:rsidR="00942FD4" w:rsidRPr="00F864E7">
        <w:rPr>
          <w:sz w:val="24"/>
          <w:szCs w:val="24"/>
        </w:rPr>
        <w:t>раз</w:t>
      </w:r>
      <w:r w:rsidRPr="00F864E7">
        <w:rPr>
          <w:sz w:val="24"/>
          <w:szCs w:val="24"/>
        </w:rPr>
        <w:t xml:space="preserve"> в</w:t>
      </w:r>
      <w:r w:rsidRPr="00F864E7">
        <w:rPr>
          <w:spacing w:val="-1"/>
          <w:sz w:val="24"/>
          <w:szCs w:val="24"/>
        </w:rPr>
        <w:t xml:space="preserve"> </w:t>
      </w:r>
      <w:r w:rsidR="00942FD4" w:rsidRPr="00F864E7">
        <w:rPr>
          <w:sz w:val="24"/>
          <w:szCs w:val="24"/>
        </w:rPr>
        <w:t>год</w:t>
      </w:r>
      <w:r w:rsidRPr="00F864E7">
        <w:rPr>
          <w:sz w:val="24"/>
          <w:szCs w:val="24"/>
        </w:rPr>
        <w:t>.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jc w:val="left"/>
        <w:rPr>
          <w:sz w:val="24"/>
          <w:szCs w:val="24"/>
        </w:rPr>
      </w:pPr>
      <w:r w:rsidRPr="001D7B5E">
        <w:rPr>
          <w:sz w:val="24"/>
          <w:szCs w:val="24"/>
        </w:rPr>
        <w:t>На</w:t>
      </w:r>
      <w:r w:rsidRPr="001D7B5E">
        <w:rPr>
          <w:spacing w:val="-8"/>
          <w:sz w:val="24"/>
          <w:szCs w:val="24"/>
        </w:rPr>
        <w:t xml:space="preserve"> </w:t>
      </w:r>
      <w:r w:rsidRPr="001D7B5E">
        <w:rPr>
          <w:sz w:val="24"/>
          <w:szCs w:val="24"/>
        </w:rPr>
        <w:t>первом</w:t>
      </w:r>
      <w:r w:rsidRPr="001D7B5E">
        <w:rPr>
          <w:spacing w:val="-8"/>
          <w:sz w:val="24"/>
          <w:szCs w:val="24"/>
        </w:rPr>
        <w:t xml:space="preserve"> </w:t>
      </w:r>
      <w:r w:rsidRPr="001D7B5E">
        <w:rPr>
          <w:sz w:val="24"/>
          <w:szCs w:val="24"/>
        </w:rPr>
        <w:t>заседании</w:t>
      </w:r>
      <w:r w:rsidRPr="001D7B5E">
        <w:rPr>
          <w:spacing w:val="-8"/>
          <w:sz w:val="24"/>
          <w:szCs w:val="24"/>
        </w:rPr>
        <w:t xml:space="preserve"> </w:t>
      </w:r>
      <w:r w:rsidRPr="001D7B5E">
        <w:rPr>
          <w:sz w:val="24"/>
          <w:szCs w:val="24"/>
        </w:rPr>
        <w:t>избирается</w:t>
      </w:r>
      <w:r w:rsidRPr="001D7B5E">
        <w:rPr>
          <w:spacing w:val="-7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председатель.</w:t>
      </w:r>
    </w:p>
    <w:p w:rsidR="00F864E7" w:rsidRDefault="00310570" w:rsidP="00F864E7">
      <w:pPr>
        <w:pStyle w:val="a5"/>
        <w:numPr>
          <w:ilvl w:val="1"/>
          <w:numId w:val="6"/>
        </w:numPr>
        <w:ind w:right="115"/>
        <w:jc w:val="left"/>
        <w:rPr>
          <w:sz w:val="24"/>
          <w:szCs w:val="24"/>
        </w:rPr>
      </w:pPr>
      <w:r w:rsidRPr="001D7B5E">
        <w:rPr>
          <w:sz w:val="24"/>
          <w:szCs w:val="24"/>
        </w:rPr>
        <w:t>В конце календарного года проводится расширенное заседание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Совета, где подводятся предварительные итоги, корректируются планы</w:t>
      </w:r>
      <w:r w:rsidRPr="001D7B5E">
        <w:rPr>
          <w:spacing w:val="-67"/>
          <w:sz w:val="24"/>
          <w:szCs w:val="24"/>
        </w:rPr>
        <w:t xml:space="preserve"> </w:t>
      </w:r>
      <w:r w:rsidRPr="001D7B5E">
        <w:rPr>
          <w:sz w:val="24"/>
          <w:szCs w:val="24"/>
        </w:rPr>
        <w:t>работы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на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второе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полугодие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учебного года.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ind w:right="115"/>
        <w:jc w:val="left"/>
        <w:rPr>
          <w:sz w:val="24"/>
          <w:szCs w:val="24"/>
        </w:rPr>
      </w:pPr>
      <w:r w:rsidRPr="001D7B5E">
        <w:rPr>
          <w:sz w:val="24"/>
          <w:szCs w:val="24"/>
        </w:rPr>
        <w:t>Заседание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правомочно,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если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на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нем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присутствует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не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менее</w:t>
      </w:r>
      <w:r w:rsidRPr="001D7B5E">
        <w:rPr>
          <w:spacing w:val="-68"/>
          <w:sz w:val="24"/>
          <w:szCs w:val="24"/>
        </w:rPr>
        <w:t xml:space="preserve"> </w:t>
      </w:r>
      <w:r w:rsidR="009D1197">
        <w:rPr>
          <w:spacing w:val="-68"/>
          <w:sz w:val="24"/>
          <w:szCs w:val="24"/>
        </w:rPr>
        <w:t xml:space="preserve">  </w:t>
      </w:r>
      <w:r w:rsidRPr="001D7B5E">
        <w:rPr>
          <w:sz w:val="24"/>
          <w:szCs w:val="24"/>
        </w:rPr>
        <w:t>половины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состава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Совета.</w:t>
      </w:r>
    </w:p>
    <w:p w:rsidR="00310570" w:rsidRPr="009D1197" w:rsidRDefault="00310570" w:rsidP="00F864E7">
      <w:pPr>
        <w:pStyle w:val="a5"/>
        <w:numPr>
          <w:ilvl w:val="1"/>
          <w:numId w:val="6"/>
        </w:numPr>
        <w:ind w:left="0" w:right="110" w:firstLine="0"/>
        <w:rPr>
          <w:sz w:val="24"/>
          <w:szCs w:val="24"/>
        </w:rPr>
      </w:pPr>
      <w:r w:rsidRPr="001D7B5E">
        <w:rPr>
          <w:sz w:val="24"/>
          <w:szCs w:val="24"/>
        </w:rPr>
        <w:t>Решение Совета принимаются открытым голосованием простым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большинством голосов, присутствующих на заседании членов Совета.</w:t>
      </w:r>
      <w:r w:rsidRPr="001D7B5E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При</w:t>
      </w:r>
      <w:r w:rsidRPr="009D1197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равенстве</w:t>
      </w:r>
      <w:r w:rsidRPr="009D1197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голосов</w:t>
      </w:r>
      <w:r w:rsidRPr="009D1197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решающим</w:t>
      </w:r>
      <w:r w:rsidRPr="009D1197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является</w:t>
      </w:r>
      <w:r w:rsidRPr="009D1197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голос</w:t>
      </w:r>
      <w:r w:rsidRPr="009D1197">
        <w:rPr>
          <w:spacing w:val="1"/>
          <w:sz w:val="24"/>
          <w:szCs w:val="24"/>
        </w:rPr>
        <w:t xml:space="preserve"> </w:t>
      </w:r>
      <w:r w:rsidRPr="009D1197">
        <w:rPr>
          <w:sz w:val="24"/>
          <w:szCs w:val="24"/>
        </w:rPr>
        <w:t>председательствующего</w:t>
      </w:r>
      <w:r w:rsidRPr="009D1197">
        <w:rPr>
          <w:spacing w:val="-2"/>
          <w:sz w:val="24"/>
          <w:szCs w:val="24"/>
        </w:rPr>
        <w:t xml:space="preserve"> </w:t>
      </w:r>
      <w:r w:rsidRPr="009D1197">
        <w:rPr>
          <w:sz w:val="24"/>
          <w:szCs w:val="24"/>
        </w:rPr>
        <w:t>на</w:t>
      </w:r>
      <w:r w:rsidRPr="009D1197">
        <w:rPr>
          <w:spacing w:val="-1"/>
          <w:sz w:val="24"/>
          <w:szCs w:val="24"/>
        </w:rPr>
        <w:t xml:space="preserve"> </w:t>
      </w:r>
      <w:r w:rsidRPr="009D1197">
        <w:rPr>
          <w:sz w:val="24"/>
          <w:szCs w:val="24"/>
        </w:rPr>
        <w:t>заседании.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ind w:left="0" w:firstLine="0"/>
        <w:rPr>
          <w:sz w:val="24"/>
          <w:szCs w:val="24"/>
        </w:rPr>
      </w:pPr>
      <w:r w:rsidRPr="001D7B5E">
        <w:rPr>
          <w:sz w:val="24"/>
          <w:szCs w:val="24"/>
        </w:rPr>
        <w:t>Решения</w:t>
      </w:r>
      <w:r w:rsidRPr="001D7B5E">
        <w:rPr>
          <w:spacing w:val="-4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  <w:r w:rsidRPr="001D7B5E">
        <w:rPr>
          <w:spacing w:val="-4"/>
          <w:sz w:val="24"/>
          <w:szCs w:val="24"/>
        </w:rPr>
        <w:t xml:space="preserve"> </w:t>
      </w:r>
      <w:r w:rsidRPr="001D7B5E">
        <w:rPr>
          <w:sz w:val="24"/>
          <w:szCs w:val="24"/>
        </w:rPr>
        <w:t>имеют</w:t>
      </w:r>
      <w:r w:rsidRPr="001D7B5E">
        <w:rPr>
          <w:spacing w:val="-4"/>
          <w:sz w:val="24"/>
          <w:szCs w:val="24"/>
        </w:rPr>
        <w:t xml:space="preserve"> </w:t>
      </w:r>
      <w:r w:rsidRPr="001D7B5E">
        <w:rPr>
          <w:sz w:val="24"/>
          <w:szCs w:val="24"/>
        </w:rPr>
        <w:t>рекомендательный</w:t>
      </w:r>
      <w:r w:rsidRPr="001D7B5E">
        <w:rPr>
          <w:spacing w:val="-3"/>
          <w:sz w:val="24"/>
          <w:szCs w:val="24"/>
        </w:rPr>
        <w:t xml:space="preserve"> </w:t>
      </w:r>
      <w:r w:rsidRPr="001D7B5E">
        <w:rPr>
          <w:sz w:val="24"/>
          <w:szCs w:val="24"/>
        </w:rPr>
        <w:t>характер.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ind w:left="0" w:right="105" w:firstLine="0"/>
        <w:rPr>
          <w:sz w:val="24"/>
          <w:szCs w:val="24"/>
        </w:rPr>
      </w:pPr>
      <w:r w:rsidRPr="001D7B5E">
        <w:rPr>
          <w:sz w:val="24"/>
          <w:szCs w:val="24"/>
        </w:rPr>
        <w:t>Решени</w:t>
      </w:r>
      <w:r w:rsidR="00776E76">
        <w:rPr>
          <w:sz w:val="24"/>
          <w:szCs w:val="24"/>
        </w:rPr>
        <w:t>я Совета оформляются протоколом</w:t>
      </w:r>
      <w:r w:rsidRPr="001D7B5E">
        <w:rPr>
          <w:sz w:val="24"/>
          <w:szCs w:val="24"/>
        </w:rPr>
        <w:t>,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который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подписывается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председательствующим.</w:t>
      </w:r>
    </w:p>
    <w:p w:rsidR="00310570" w:rsidRPr="001D7B5E" w:rsidRDefault="00310570" w:rsidP="00F864E7">
      <w:pPr>
        <w:pStyle w:val="1"/>
        <w:numPr>
          <w:ilvl w:val="0"/>
          <w:numId w:val="6"/>
        </w:numPr>
        <w:tabs>
          <w:tab w:val="left" w:pos="823"/>
        </w:tabs>
        <w:ind w:left="0" w:firstLine="0"/>
        <w:rPr>
          <w:sz w:val="24"/>
          <w:szCs w:val="24"/>
        </w:rPr>
      </w:pPr>
      <w:r w:rsidRPr="001D7B5E">
        <w:rPr>
          <w:sz w:val="24"/>
          <w:szCs w:val="24"/>
        </w:rPr>
        <w:t>Документация</w:t>
      </w:r>
      <w:r w:rsidRPr="001D7B5E">
        <w:rPr>
          <w:spacing w:val="-9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ind w:left="0" w:right="106" w:firstLine="0"/>
        <w:rPr>
          <w:sz w:val="24"/>
          <w:szCs w:val="24"/>
        </w:rPr>
      </w:pPr>
      <w:r w:rsidRPr="001D7B5E">
        <w:rPr>
          <w:sz w:val="24"/>
          <w:szCs w:val="24"/>
        </w:rPr>
        <w:t>Главным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документом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работы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является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экологический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кодекс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учреждения.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Он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может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составляться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ежегодно</w:t>
      </w:r>
      <w:r w:rsidRPr="001D7B5E">
        <w:rPr>
          <w:spacing w:val="1"/>
          <w:sz w:val="24"/>
          <w:szCs w:val="24"/>
        </w:rPr>
        <w:t xml:space="preserve"> </w:t>
      </w:r>
      <w:r w:rsidRPr="00776E76">
        <w:rPr>
          <w:sz w:val="24"/>
          <w:szCs w:val="24"/>
        </w:rPr>
        <w:t>или</w:t>
      </w:r>
      <w:r w:rsidRPr="00776E76">
        <w:rPr>
          <w:spacing w:val="1"/>
          <w:sz w:val="24"/>
          <w:szCs w:val="24"/>
        </w:rPr>
        <w:t xml:space="preserve"> </w:t>
      </w:r>
      <w:r w:rsidRPr="00776E76">
        <w:rPr>
          <w:sz w:val="24"/>
          <w:szCs w:val="24"/>
        </w:rPr>
        <w:t>просто</w:t>
      </w:r>
      <w:r w:rsidRPr="00776E76">
        <w:rPr>
          <w:spacing w:val="1"/>
          <w:sz w:val="24"/>
          <w:szCs w:val="24"/>
        </w:rPr>
        <w:t xml:space="preserve"> </w:t>
      </w:r>
      <w:r w:rsidR="00776E76" w:rsidRPr="00776E76">
        <w:rPr>
          <w:sz w:val="24"/>
          <w:szCs w:val="24"/>
        </w:rPr>
        <w:t>дополняться</w:t>
      </w:r>
      <w:r w:rsidRPr="00776E76">
        <w:rPr>
          <w:sz w:val="24"/>
          <w:szCs w:val="24"/>
        </w:rPr>
        <w:t>.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ind w:left="0" w:right="110" w:firstLine="0"/>
        <w:rPr>
          <w:sz w:val="24"/>
          <w:szCs w:val="24"/>
        </w:rPr>
      </w:pPr>
      <w:r w:rsidRPr="001D7B5E">
        <w:rPr>
          <w:sz w:val="24"/>
          <w:szCs w:val="24"/>
        </w:rPr>
        <w:t>Экологический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кодекс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учреждения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вывешивается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общедоступном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месте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и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исполняется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всеми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участниками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образовательной</w:t>
      </w:r>
      <w:r w:rsidRPr="001D7B5E">
        <w:rPr>
          <w:spacing w:val="-1"/>
          <w:sz w:val="24"/>
          <w:szCs w:val="24"/>
        </w:rPr>
        <w:t xml:space="preserve"> </w:t>
      </w:r>
      <w:r w:rsidRPr="001D7B5E">
        <w:rPr>
          <w:sz w:val="24"/>
          <w:szCs w:val="24"/>
        </w:rPr>
        <w:t>деятельности</w:t>
      </w:r>
    </w:p>
    <w:p w:rsidR="00310570" w:rsidRPr="001D7B5E" w:rsidRDefault="00310570" w:rsidP="00F864E7">
      <w:pPr>
        <w:pStyle w:val="a5"/>
        <w:numPr>
          <w:ilvl w:val="1"/>
          <w:numId w:val="6"/>
        </w:numPr>
        <w:ind w:left="0" w:right="106" w:firstLine="0"/>
        <w:rPr>
          <w:sz w:val="24"/>
          <w:szCs w:val="24"/>
        </w:rPr>
      </w:pPr>
      <w:r w:rsidRPr="001D7B5E">
        <w:rPr>
          <w:sz w:val="24"/>
          <w:szCs w:val="24"/>
        </w:rPr>
        <w:t>Заседания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Совета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оформляются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протоколами,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которых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фиксируются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основные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вопросы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обсуждения,</w:t>
      </w:r>
      <w:r w:rsidRPr="001D7B5E">
        <w:rPr>
          <w:spacing w:val="1"/>
          <w:sz w:val="24"/>
          <w:szCs w:val="24"/>
        </w:rPr>
        <w:t xml:space="preserve"> </w:t>
      </w:r>
      <w:r w:rsidRPr="001D7B5E">
        <w:rPr>
          <w:sz w:val="24"/>
          <w:szCs w:val="24"/>
        </w:rPr>
        <w:t>и</w:t>
      </w:r>
      <w:r w:rsidRPr="001D7B5E">
        <w:rPr>
          <w:spacing w:val="-67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принятые</w:t>
      </w:r>
      <w:r w:rsidRPr="001D7B5E">
        <w:rPr>
          <w:spacing w:val="-2"/>
          <w:sz w:val="24"/>
          <w:szCs w:val="24"/>
        </w:rPr>
        <w:t xml:space="preserve"> </w:t>
      </w:r>
      <w:r w:rsidRPr="001D7B5E">
        <w:rPr>
          <w:sz w:val="24"/>
          <w:szCs w:val="24"/>
        </w:rPr>
        <w:t>решения.</w:t>
      </w:r>
    </w:p>
    <w:p w:rsidR="00310570" w:rsidRDefault="00310570" w:rsidP="00F864E7">
      <w:pPr>
        <w:pStyle w:val="a5"/>
        <w:numPr>
          <w:ilvl w:val="1"/>
          <w:numId w:val="6"/>
        </w:numPr>
        <w:ind w:left="0" w:firstLine="0"/>
        <w:rPr>
          <w:sz w:val="24"/>
          <w:szCs w:val="24"/>
        </w:rPr>
      </w:pPr>
      <w:r w:rsidRPr="001D7B5E">
        <w:rPr>
          <w:sz w:val="24"/>
          <w:szCs w:val="24"/>
        </w:rPr>
        <w:t>Нумерация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протоколов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ведется</w:t>
      </w:r>
      <w:r w:rsidRPr="001D7B5E">
        <w:rPr>
          <w:spacing w:val="-6"/>
          <w:sz w:val="24"/>
          <w:szCs w:val="24"/>
        </w:rPr>
        <w:t xml:space="preserve"> </w:t>
      </w:r>
      <w:r w:rsidRPr="001D7B5E">
        <w:rPr>
          <w:sz w:val="24"/>
          <w:szCs w:val="24"/>
        </w:rPr>
        <w:t>с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начала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учебного</w:t>
      </w:r>
      <w:r w:rsidRPr="001D7B5E">
        <w:rPr>
          <w:spacing w:val="-5"/>
          <w:sz w:val="24"/>
          <w:szCs w:val="24"/>
        </w:rPr>
        <w:t xml:space="preserve"> </w:t>
      </w:r>
      <w:r w:rsidRPr="001D7B5E">
        <w:rPr>
          <w:sz w:val="24"/>
          <w:szCs w:val="24"/>
        </w:rPr>
        <w:t>года</w:t>
      </w:r>
    </w:p>
    <w:p w:rsidR="00310570" w:rsidRPr="00131CF4" w:rsidRDefault="00310570" w:rsidP="00F864E7">
      <w:pPr>
        <w:pStyle w:val="a5"/>
        <w:numPr>
          <w:ilvl w:val="0"/>
          <w:numId w:val="6"/>
        </w:numPr>
        <w:ind w:left="0" w:firstLine="0"/>
        <w:jc w:val="left"/>
        <w:rPr>
          <w:b/>
          <w:sz w:val="24"/>
          <w:szCs w:val="24"/>
        </w:rPr>
      </w:pPr>
      <w:r w:rsidRPr="00131CF4">
        <w:rPr>
          <w:b/>
          <w:sz w:val="24"/>
          <w:szCs w:val="24"/>
        </w:rPr>
        <w:t>Заключительные положения</w:t>
      </w:r>
    </w:p>
    <w:p w:rsidR="00310570" w:rsidRDefault="009D1197" w:rsidP="00310570">
      <w:pPr>
        <w:pStyle w:val="a5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7.1      </w:t>
      </w:r>
      <w:r w:rsidR="00310570">
        <w:rPr>
          <w:sz w:val="24"/>
          <w:szCs w:val="24"/>
        </w:rPr>
        <w:t xml:space="preserve">Срок действия Положения до замены новым. </w:t>
      </w:r>
    </w:p>
    <w:p w:rsidR="001D7B5E" w:rsidRPr="001D7B5E" w:rsidRDefault="009D1197" w:rsidP="00310570">
      <w:pPr>
        <w:pStyle w:val="a5"/>
        <w:ind w:left="0" w:firstLine="0"/>
        <w:jc w:val="left"/>
        <w:rPr>
          <w:sz w:val="24"/>
          <w:szCs w:val="24"/>
        </w:rPr>
        <w:sectPr w:rsidR="001D7B5E" w:rsidRPr="001D7B5E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7.2       </w:t>
      </w:r>
      <w:r w:rsidR="00310570">
        <w:rPr>
          <w:sz w:val="24"/>
          <w:szCs w:val="24"/>
        </w:rPr>
        <w:t>МБДОУ 6 обеспечивает доступность и открытость информации путем размещения настоящего Положения на официальном сайте МБДО</w:t>
      </w:r>
      <w:r w:rsidR="00F864E7">
        <w:rPr>
          <w:sz w:val="24"/>
          <w:szCs w:val="24"/>
        </w:rPr>
        <w:t xml:space="preserve">У 6 в сети интернет </w:t>
      </w:r>
      <w:proofErr w:type="spellStart"/>
      <w:r w:rsidR="00F864E7">
        <w:rPr>
          <w:sz w:val="24"/>
          <w:szCs w:val="24"/>
        </w:rPr>
        <w:t>edu.tatar</w:t>
      </w:r>
      <w:proofErr w:type="spellEnd"/>
      <w:r w:rsidR="00F864E7">
        <w:rPr>
          <w:sz w:val="24"/>
          <w:szCs w:val="24"/>
        </w:rPr>
        <w:t>.</w:t>
      </w:r>
    </w:p>
    <w:p w:rsidR="00310570" w:rsidRPr="001D7B5E" w:rsidRDefault="00310570" w:rsidP="00F864E7">
      <w:pPr>
        <w:rPr>
          <w:sz w:val="24"/>
          <w:szCs w:val="24"/>
        </w:rPr>
      </w:pPr>
      <w:bookmarkStart w:id="0" w:name="_GoBack"/>
      <w:bookmarkEnd w:id="0"/>
    </w:p>
    <w:sectPr w:rsidR="00310570" w:rsidRPr="001D7B5E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A44" w:rsidRDefault="00352A44" w:rsidP="001D7B5E">
      <w:r>
        <w:separator/>
      </w:r>
    </w:p>
  </w:endnote>
  <w:endnote w:type="continuationSeparator" w:id="0">
    <w:p w:rsidR="00352A44" w:rsidRDefault="00352A44" w:rsidP="001D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A44" w:rsidRDefault="00352A44" w:rsidP="001D7B5E">
      <w:r>
        <w:separator/>
      </w:r>
    </w:p>
  </w:footnote>
  <w:footnote w:type="continuationSeparator" w:id="0">
    <w:p w:rsidR="00352A44" w:rsidRDefault="00352A44" w:rsidP="001D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73C20"/>
    <w:multiLevelType w:val="multilevel"/>
    <w:tmpl w:val="54CC7DA4"/>
    <w:lvl w:ilvl="0">
      <w:start w:val="1"/>
      <w:numFmt w:val="decimal"/>
      <w:lvlText w:val="%1."/>
      <w:lvlJc w:val="left"/>
      <w:pPr>
        <w:ind w:left="674" w:hanging="2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3" w:hanging="105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91" w:hanging="10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8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1056"/>
      </w:pPr>
      <w:rPr>
        <w:rFonts w:hint="default"/>
        <w:lang w:val="ru-RU" w:eastAsia="en-US" w:bidi="ar-SA"/>
      </w:rPr>
    </w:lvl>
  </w:abstractNum>
  <w:abstractNum w:abstractNumId="1">
    <w:nsid w:val="33EA54E6"/>
    <w:multiLevelType w:val="multilevel"/>
    <w:tmpl w:val="70420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4" w:hanging="1800"/>
      </w:pPr>
      <w:rPr>
        <w:rFonts w:hint="default"/>
      </w:rPr>
    </w:lvl>
  </w:abstractNum>
  <w:abstractNum w:abstractNumId="2">
    <w:nsid w:val="38955E36"/>
    <w:multiLevelType w:val="multilevel"/>
    <w:tmpl w:val="F3E4F65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4" w:hanging="1800"/>
      </w:pPr>
      <w:rPr>
        <w:rFonts w:hint="default"/>
      </w:rPr>
    </w:lvl>
  </w:abstractNum>
  <w:abstractNum w:abstractNumId="3">
    <w:nsid w:val="52247818"/>
    <w:multiLevelType w:val="multilevel"/>
    <w:tmpl w:val="215C3D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F4A4585"/>
    <w:multiLevelType w:val="hybridMultilevel"/>
    <w:tmpl w:val="4538C3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D6A89"/>
    <w:multiLevelType w:val="hybridMultilevel"/>
    <w:tmpl w:val="F9F0FA2C"/>
    <w:lvl w:ilvl="0" w:tplc="612EBE2A">
      <w:start w:val="4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63"/>
    <w:rsid w:val="0006285B"/>
    <w:rsid w:val="000D1B51"/>
    <w:rsid w:val="00121A63"/>
    <w:rsid w:val="00131CF4"/>
    <w:rsid w:val="001D7B5E"/>
    <w:rsid w:val="00310570"/>
    <w:rsid w:val="00352A44"/>
    <w:rsid w:val="0040273F"/>
    <w:rsid w:val="00436E1A"/>
    <w:rsid w:val="0052026C"/>
    <w:rsid w:val="005B4E35"/>
    <w:rsid w:val="00701987"/>
    <w:rsid w:val="00776E76"/>
    <w:rsid w:val="007908DD"/>
    <w:rsid w:val="00877E0B"/>
    <w:rsid w:val="00942FD4"/>
    <w:rsid w:val="009D1197"/>
    <w:rsid w:val="00B43C24"/>
    <w:rsid w:val="00B828AD"/>
    <w:rsid w:val="00BC51F3"/>
    <w:rsid w:val="00C3560C"/>
    <w:rsid w:val="00C74D5A"/>
    <w:rsid w:val="00D92633"/>
    <w:rsid w:val="00F8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D7B5E"/>
    <w:pPr>
      <w:ind w:left="823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7B5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D7B5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7B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7B5E"/>
    <w:pPr>
      <w:ind w:left="823" w:hanging="360"/>
      <w:jc w:val="both"/>
    </w:pPr>
  </w:style>
  <w:style w:type="paragraph" w:styleId="a6">
    <w:name w:val="header"/>
    <w:basedOn w:val="a"/>
    <w:link w:val="a7"/>
    <w:uiPriority w:val="99"/>
    <w:unhideWhenUsed/>
    <w:rsid w:val="001D7B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7B5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D7B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B5E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926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6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D7B5E"/>
    <w:pPr>
      <w:ind w:left="823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7B5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D7B5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7B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7B5E"/>
    <w:pPr>
      <w:ind w:left="823" w:hanging="360"/>
      <w:jc w:val="both"/>
    </w:pPr>
  </w:style>
  <w:style w:type="paragraph" w:styleId="a6">
    <w:name w:val="header"/>
    <w:basedOn w:val="a"/>
    <w:link w:val="a7"/>
    <w:uiPriority w:val="99"/>
    <w:unhideWhenUsed/>
    <w:rsid w:val="001D7B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7B5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D7B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B5E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926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6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60F5-7B8D-40F5-8F85-1459FC28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cp:lastPrinted>2024-09-23T13:05:00Z</cp:lastPrinted>
  <dcterms:created xsi:type="dcterms:W3CDTF">2025-05-05T08:59:00Z</dcterms:created>
  <dcterms:modified xsi:type="dcterms:W3CDTF">2025-05-05T08:59:00Z</dcterms:modified>
</cp:coreProperties>
</file>